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E2A" w:rsidRPr="007F01B1" w:rsidRDefault="008118A1" w:rsidP="00190E2A">
      <w:pPr>
        <w:tabs>
          <w:tab w:val="left" w:pos="3130"/>
        </w:tabs>
        <w:spacing w:before="120" w:after="0" w:line="240" w:lineRule="auto"/>
        <w:jc w:val="right"/>
        <w:rPr>
          <w:rFonts w:eastAsia="Times New Roman" w:cs="Times New Roman"/>
          <w:b/>
          <w:i/>
          <w:sz w:val="24"/>
          <w:szCs w:val="24"/>
          <w:lang w:eastAsia="bg-BG"/>
        </w:rPr>
      </w:pPr>
      <w:r w:rsidRPr="007F01B1">
        <w:rPr>
          <w:rFonts w:ascii="Times New Roman Bold" w:eastAsia="Times New Roman" w:hAnsi="Times New Roman Bold" w:cs="Times New Roman"/>
          <w:i/>
          <w:sz w:val="24"/>
          <w:szCs w:val="24"/>
          <w:lang w:val="en-AU" w:eastAsia="bg-BG"/>
        </w:rPr>
        <w:t>ОБРАЗЕЦ №</w:t>
      </w:r>
      <w:r w:rsidRPr="007F01B1">
        <w:rPr>
          <w:rFonts w:eastAsia="Times New Roman" w:cs="Times New Roman"/>
          <w:i/>
          <w:sz w:val="24"/>
          <w:szCs w:val="24"/>
          <w:lang w:eastAsia="bg-BG"/>
        </w:rPr>
        <w:t>2</w:t>
      </w: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C83D0C" w:rsidRDefault="001435AC" w:rsidP="00C8514B">
            <w:pPr>
              <w:spacing w:before="120" w:after="0" w:line="240" w:lineRule="auto"/>
              <w:jc w:val="both"/>
              <w:rPr>
                <w:rFonts w:ascii="Times New Roman" w:eastAsia="Times New Roman" w:hAnsi="Times New Roman" w:cs="Times New Roman"/>
                <w:b/>
                <w:szCs w:val="20"/>
                <w:lang w:eastAsia="bg-BG"/>
              </w:rPr>
            </w:pPr>
            <w:r w:rsidRPr="00C83D0C">
              <w:rPr>
                <w:rFonts w:ascii="Times New Roman" w:eastAsia="Times New Roman" w:hAnsi="Times New Roman" w:cs="Times New Roman"/>
                <w:b/>
                <w:szCs w:val="20"/>
                <w:lang w:eastAsia="bg-BG"/>
              </w:rPr>
              <w:t>[</w:t>
            </w:r>
            <w:proofErr w:type="spellStart"/>
            <w:r w:rsidRPr="00C83D0C">
              <w:rPr>
                <w:rFonts w:ascii="Times New Roman" w:eastAsia="Times New Roman" w:hAnsi="Times New Roman" w:cs="Times New Roman"/>
                <w:b/>
                <w:szCs w:val="20"/>
                <w:lang w:val="en-US" w:eastAsia="bg-BG"/>
              </w:rPr>
              <w:t>Заместник</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кмет</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Регионално</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развитие</w:t>
            </w:r>
            <w:proofErr w:type="spellEnd"/>
            <w:r w:rsidRPr="00C83D0C">
              <w:rPr>
                <w:rFonts w:ascii="Times New Roman" w:eastAsia="Times New Roman" w:hAnsi="Times New Roman" w:cs="Times New Roman"/>
                <w:b/>
                <w:szCs w:val="20"/>
                <w:lang w:val="en-US" w:eastAsia="bg-BG"/>
              </w:rPr>
              <w:t xml:space="preserve"> и </w:t>
            </w:r>
            <w:proofErr w:type="spellStart"/>
            <w:r w:rsidRPr="00C83D0C">
              <w:rPr>
                <w:rFonts w:ascii="Times New Roman" w:eastAsia="Times New Roman" w:hAnsi="Times New Roman" w:cs="Times New Roman"/>
                <w:b/>
                <w:szCs w:val="20"/>
                <w:lang w:val="en-US" w:eastAsia="bg-BG"/>
              </w:rPr>
              <w:t>инвестиционна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политика</w:t>
            </w:r>
            <w:proofErr w:type="spellEnd"/>
            <w:r w:rsidRPr="00C83D0C">
              <w:rPr>
                <w:rFonts w:ascii="Times New Roman" w:eastAsia="Times New Roman" w:hAnsi="Times New Roman" w:cs="Times New Roman"/>
                <w:b/>
                <w:szCs w:val="20"/>
                <w:lang w:val="en-US" w:eastAsia="bg-BG"/>
              </w:rPr>
              <w:t xml:space="preserve">" - </w:t>
            </w:r>
            <w:proofErr w:type="spellStart"/>
            <w:r w:rsidRPr="00C83D0C">
              <w:rPr>
                <w:rFonts w:ascii="Times New Roman" w:eastAsia="Times New Roman" w:hAnsi="Times New Roman" w:cs="Times New Roman"/>
                <w:b/>
                <w:szCs w:val="20"/>
                <w:lang w:val="en-US" w:eastAsia="bg-BG"/>
              </w:rPr>
              <w:t>съгласно</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Заповед</w:t>
            </w:r>
            <w:proofErr w:type="spellEnd"/>
            <w:r w:rsidRPr="00C83D0C">
              <w:rPr>
                <w:rFonts w:ascii="Times New Roman" w:eastAsia="Times New Roman" w:hAnsi="Times New Roman" w:cs="Times New Roman"/>
                <w:b/>
                <w:szCs w:val="20"/>
                <w:lang w:val="en-US" w:eastAsia="bg-BG"/>
              </w:rPr>
              <w:t xml:space="preserve"> № 071 </w:t>
            </w:r>
            <w:proofErr w:type="spellStart"/>
            <w:r w:rsidRPr="00C83D0C">
              <w:rPr>
                <w:rFonts w:ascii="Times New Roman" w:eastAsia="Times New Roman" w:hAnsi="Times New Roman" w:cs="Times New Roman"/>
                <w:b/>
                <w:szCs w:val="20"/>
                <w:lang w:val="en-US" w:eastAsia="bg-BG"/>
              </w:rPr>
              <w:t>от</w:t>
            </w:r>
            <w:proofErr w:type="spellEnd"/>
            <w:r w:rsidRPr="00C83D0C">
              <w:rPr>
                <w:rFonts w:ascii="Times New Roman" w:eastAsia="Times New Roman" w:hAnsi="Times New Roman" w:cs="Times New Roman"/>
                <w:b/>
                <w:szCs w:val="20"/>
                <w:lang w:val="en-US" w:eastAsia="bg-BG"/>
              </w:rPr>
              <w:t xml:space="preserve"> 25.02.2016 </w:t>
            </w:r>
            <w:proofErr w:type="spellStart"/>
            <w:r w:rsidRPr="00C83D0C">
              <w:rPr>
                <w:rFonts w:ascii="Times New Roman" w:eastAsia="Times New Roman" w:hAnsi="Times New Roman" w:cs="Times New Roman"/>
                <w:b/>
                <w:szCs w:val="20"/>
                <w:lang w:val="en-US" w:eastAsia="bg-BG"/>
              </w:rPr>
              <w:t>година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Кмета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Община</w:t>
            </w:r>
            <w:proofErr w:type="spellEnd"/>
            <w:r w:rsidRPr="00C83D0C">
              <w:rPr>
                <w:rFonts w:ascii="Times New Roman" w:eastAsia="Times New Roman" w:hAnsi="Times New Roman" w:cs="Times New Roman"/>
                <w:b/>
                <w:szCs w:val="20"/>
                <w:lang w:val="en-US" w:eastAsia="bg-BG"/>
              </w:rPr>
              <w:t xml:space="preserve"> </w:t>
            </w:r>
            <w:proofErr w:type="spellStart"/>
            <w:r w:rsidRPr="00C83D0C">
              <w:rPr>
                <w:rFonts w:ascii="Times New Roman" w:eastAsia="Times New Roman" w:hAnsi="Times New Roman" w:cs="Times New Roman"/>
                <w:b/>
                <w:szCs w:val="20"/>
                <w:lang w:val="en-US" w:eastAsia="bg-BG"/>
              </w:rPr>
              <w:t>Ценово</w:t>
            </w:r>
            <w:proofErr w:type="spellEnd"/>
            <w:r w:rsidRPr="00C83D0C">
              <w:rPr>
                <w:rFonts w:ascii="Times New Roman" w:eastAsia="Times New Roman" w:hAnsi="Times New Roman" w:cs="Times New Roman"/>
                <w:b/>
                <w:szCs w:val="20"/>
                <w:lang w:eastAsia="bg-BG"/>
              </w:rPr>
              <w:t>]</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bookmarkStart w:id="0" w:name="_GoBack"/>
            <w:bookmarkEnd w:id="0"/>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EC73C9" w:rsidRDefault="00EC73C9" w:rsidP="00A13071">
            <w:pPr>
              <w:spacing w:before="120" w:after="0" w:line="240" w:lineRule="auto"/>
              <w:jc w:val="both"/>
              <w:rPr>
                <w:rFonts w:ascii="Times New Roman" w:eastAsia="Times New Roman" w:hAnsi="Times New Roman" w:cs="Times New Roman"/>
                <w:b/>
                <w:szCs w:val="20"/>
                <w:lang w:val="en-US" w:eastAsia="bg-BG"/>
              </w:rPr>
            </w:pPr>
            <w:r w:rsidRPr="00EC73C9">
              <w:rPr>
                <w:rFonts w:ascii="Times New Roman" w:hAnsi="Times New Roman" w:cs="Times New Roman"/>
                <w:b/>
                <w:caps/>
                <w:szCs w:val="24"/>
              </w:rPr>
              <w:t>„</w:t>
            </w:r>
            <w:r w:rsidRPr="00EC73C9">
              <w:rPr>
                <w:rFonts w:ascii="Times New Roman" w:hAnsi="Times New Roman" w:cs="Times New Roman"/>
                <w:b/>
                <w:bCs/>
                <w:caps/>
                <w:szCs w:val="24"/>
                <w:lang w:val="ru-RU"/>
              </w:rPr>
              <w:t>Доставка на горива за моторни превозни средства собственост на Община Ценово</w:t>
            </w:r>
            <w:r w:rsidRPr="00EC73C9">
              <w:rPr>
                <w:rFonts w:ascii="Times New Roman" w:hAnsi="Times New Roman" w:cs="Times New Roman"/>
                <w:b/>
                <w:caps/>
                <w:szCs w:val="24"/>
              </w:rPr>
              <w:t>“</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 xml:space="preserve">икономическият оператор защитено </w:t>
            </w:r>
            <w:r w:rsidRPr="00190E2A">
              <w:rPr>
                <w:rFonts w:ascii="Times New Roman" w:eastAsia="Times New Roman" w:hAnsi="Times New Roman" w:cs="Times New Roman"/>
                <w:szCs w:val="20"/>
                <w:lang w:eastAsia="bg-BG"/>
              </w:rPr>
              <w:lastRenderedPageBreak/>
              <w:t>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САМО ако това се изисква 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lastRenderedPageBreak/>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основания, която е произнесена най-много преди пет </w:t>
            </w:r>
            <w:r w:rsidRPr="00190E2A">
              <w:rPr>
                <w:rFonts w:ascii="Times New Roman" w:eastAsia="Times New Roman" w:hAnsi="Times New Roman" w:cs="Times New Roman"/>
                <w:szCs w:val="20"/>
                <w:lang w:eastAsia="bg-BG"/>
              </w:rPr>
              <w:lastRenderedPageBreak/>
              <w:t xml:space="preserve">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w:t>
      </w:r>
      <w:r w:rsidRPr="00190E2A">
        <w:rPr>
          <w:rFonts w:ascii="Times New Roman" w:eastAsia="Times New Roman" w:hAnsi="Times New Roman" w:cs="Times New Roman"/>
          <w:b/>
          <w:i/>
          <w:szCs w:val="20"/>
          <w:lang w:eastAsia="bg-BG"/>
        </w:rPr>
        <w:lastRenderedPageBreak/>
        <w:t xml:space="preserve">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lastRenderedPageBreak/>
              <w:t>[……],[……][…]валута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xml:space="preserve">, които може да са посочени в </w:t>
            </w:r>
            <w:r w:rsidRPr="00190E2A">
              <w:rPr>
                <w:rFonts w:ascii="Times New Roman" w:eastAsia="Times New Roman" w:hAnsi="Times New Roman" w:cs="Times New Roman"/>
                <w:szCs w:val="20"/>
                <w:lang w:eastAsia="bg-BG"/>
              </w:rPr>
              <w:lastRenderedPageBreak/>
              <w:t>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 xml:space="preserve">При обществените поръчки за строителство икономическият оператор ще може да използва </w:t>
            </w:r>
            <w:r w:rsidRPr="00190E2A">
              <w:rPr>
                <w:rFonts w:ascii="Times New Roman" w:eastAsia="Times New Roman" w:hAnsi="Times New Roman" w:cs="Times New Roman"/>
                <w:szCs w:val="20"/>
                <w:lang w:eastAsia="bg-BG"/>
              </w:rPr>
              <w:lastRenderedPageBreak/>
              <w:t>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w:t>
            </w:r>
            <w:r w:rsidRPr="00190E2A">
              <w:rPr>
                <w:rFonts w:ascii="Times New Roman" w:eastAsia="Times New Roman" w:hAnsi="Times New Roman" w:cs="Times New Roman"/>
                <w:szCs w:val="20"/>
                <w:lang w:eastAsia="bg-BG"/>
              </w:rPr>
              <w:lastRenderedPageBreak/>
              <w:t xml:space="preserve">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 xml:space="preserve">В случай, че се изискват  някои сертификати или други форми на документални </w:t>
            </w:r>
            <w:r w:rsidRPr="00190E2A">
              <w:rPr>
                <w:rFonts w:ascii="Times New Roman" w:eastAsia="Times New Roman" w:hAnsi="Times New Roman" w:cs="Times New Roman"/>
                <w:szCs w:val="20"/>
                <w:lang w:eastAsia="bg-BG"/>
              </w:rPr>
              <w:lastRenderedPageBreak/>
              <w:t>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б) считано от 18 октомври 2018 г.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1D5" w:rsidRDefault="00DE31D5" w:rsidP="00190E2A">
      <w:pPr>
        <w:spacing w:after="0" w:line="240" w:lineRule="auto"/>
      </w:pPr>
      <w:r>
        <w:separator/>
      </w:r>
    </w:p>
  </w:endnote>
  <w:endnote w:type="continuationSeparator" w:id="0">
    <w:p w:rsidR="00DE31D5" w:rsidRDefault="00DE31D5" w:rsidP="00190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1D5" w:rsidRDefault="00DE31D5" w:rsidP="00190E2A">
      <w:pPr>
        <w:spacing w:after="0" w:line="240" w:lineRule="auto"/>
      </w:pPr>
      <w:r>
        <w:separator/>
      </w:r>
    </w:p>
  </w:footnote>
  <w:footnote w:type="continuationSeparator" w:id="0">
    <w:p w:rsidR="00DE31D5" w:rsidRDefault="00DE31D5"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EDD"/>
    <w:rsid w:val="001435AC"/>
    <w:rsid w:val="00190E2A"/>
    <w:rsid w:val="00240916"/>
    <w:rsid w:val="002566F9"/>
    <w:rsid w:val="00272B5F"/>
    <w:rsid w:val="003F0489"/>
    <w:rsid w:val="004B7C55"/>
    <w:rsid w:val="00502A64"/>
    <w:rsid w:val="005F4AC2"/>
    <w:rsid w:val="006730B9"/>
    <w:rsid w:val="007C4DDB"/>
    <w:rsid w:val="007F01B1"/>
    <w:rsid w:val="00801846"/>
    <w:rsid w:val="008118A1"/>
    <w:rsid w:val="00821AAA"/>
    <w:rsid w:val="00865EB7"/>
    <w:rsid w:val="0095480C"/>
    <w:rsid w:val="00A13071"/>
    <w:rsid w:val="00A36446"/>
    <w:rsid w:val="00B40603"/>
    <w:rsid w:val="00C07091"/>
    <w:rsid w:val="00C569F3"/>
    <w:rsid w:val="00C83AEA"/>
    <w:rsid w:val="00C83D0C"/>
    <w:rsid w:val="00C8514B"/>
    <w:rsid w:val="00CA1EDD"/>
    <w:rsid w:val="00DC5006"/>
    <w:rsid w:val="00DE31D5"/>
    <w:rsid w:val="00E44057"/>
    <w:rsid w:val="00EB3689"/>
    <w:rsid w:val="00EC73C9"/>
    <w:rsid w:val="00F0017C"/>
    <w:rsid w:val="00F71406"/>
    <w:rsid w:val="00F802CF"/>
    <w:rsid w:val="00F90ED5"/>
    <w:rsid w:val="00F963A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EEC946-7400-4793-9E1E-2B872B4CE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 w:type="paragraph" w:customStyle="1" w:styleId="a6">
    <w:name w:val=" Знак"/>
    <w:basedOn w:val="a"/>
    <w:rsid w:val="00EC73C9"/>
    <w:pPr>
      <w:tabs>
        <w:tab w:val="left" w:pos="709"/>
      </w:tabs>
      <w:spacing w:after="160" w:line="256" w:lineRule="auto"/>
    </w:pPr>
    <w:rPr>
      <w:rFonts w:ascii="Tahoma" w:eastAsia="Times New Roman" w:hAnsi="Tahoma" w:cs="Times New Roman"/>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4549</Words>
  <Characters>25935</Characters>
  <Application>Microsoft Office Word</Application>
  <DocSecurity>0</DocSecurity>
  <Lines>216</Lines>
  <Paragraphs>60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2019-10-07T08:31:00Z</dcterms:created>
  <dcterms:modified xsi:type="dcterms:W3CDTF">2019-10-07T08:38:00Z</dcterms:modified>
</cp:coreProperties>
</file>